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725" w14:textId="7EB270B7" w:rsidR="004A1AC8" w:rsidRDefault="0039413E" w:rsidP="004A1A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Richerson</w:t>
      </w:r>
      <w:proofErr w:type="spellEnd"/>
    </w:p>
    <w:p w14:paraId="79FF88BC" w14:textId="0399D460" w:rsidR="004A1AC8" w:rsidRDefault="004C54DF" w:rsidP="004A1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11</w:t>
      </w:r>
      <w:r w:rsidR="004A1AC8">
        <w:rPr>
          <w:rFonts w:ascii="Times New Roman" w:hAnsi="Times New Roman" w:cs="Times New Roman"/>
          <w:sz w:val="24"/>
          <w:szCs w:val="24"/>
        </w:rPr>
        <w:t xml:space="preserve"> Top 5 </w:t>
      </w:r>
    </w:p>
    <w:p w14:paraId="6A535A51" w14:textId="1F515D19" w:rsidR="004C54DF" w:rsidRDefault="006138DD" w:rsidP="004A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start of the chapter, the book </w:t>
      </w:r>
      <w:r w:rsidR="003B5269"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 xml:space="preserve">s that some topics are just way too big for any one </w:t>
      </w:r>
      <w:r w:rsidR="0006773D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, let alone</w:t>
      </w:r>
      <w:r w:rsidR="0006773D">
        <w:rPr>
          <w:rFonts w:ascii="Times New Roman" w:hAnsi="Times New Roman" w:cs="Times New Roman"/>
          <w:sz w:val="24"/>
          <w:szCs w:val="24"/>
        </w:rPr>
        <w:t xml:space="preserve"> a researcher</w:t>
      </w:r>
      <w:r w:rsidR="003B5269">
        <w:rPr>
          <w:rFonts w:ascii="Times New Roman" w:hAnsi="Times New Roman" w:cs="Times New Roman"/>
          <w:sz w:val="24"/>
          <w:szCs w:val="24"/>
        </w:rPr>
        <w:t xml:space="preserve">, </w:t>
      </w:r>
      <w:r w:rsidR="008B5C91">
        <w:rPr>
          <w:rFonts w:ascii="Times New Roman" w:hAnsi="Times New Roman" w:cs="Times New Roman"/>
          <w:sz w:val="24"/>
          <w:szCs w:val="24"/>
        </w:rPr>
        <w:t xml:space="preserve">but how would one define a big topic, is this </w:t>
      </w:r>
      <w:proofErr w:type="gramStart"/>
      <w:r w:rsidR="008B5C91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8B5C91">
        <w:rPr>
          <w:rFonts w:ascii="Times New Roman" w:hAnsi="Times New Roman" w:cs="Times New Roman"/>
          <w:sz w:val="24"/>
          <w:szCs w:val="24"/>
        </w:rPr>
        <w:t xml:space="preserve"> the wicked problems we learned of last semester?</w:t>
      </w:r>
    </w:p>
    <w:p w14:paraId="753CAE26" w14:textId="687406BC" w:rsidR="00AB1E24" w:rsidRDefault="009C661D" w:rsidP="006B6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study section, </w:t>
      </w:r>
      <w:r w:rsidR="00FC16D4">
        <w:rPr>
          <w:rFonts w:ascii="Times New Roman" w:hAnsi="Times New Roman" w:cs="Times New Roman"/>
          <w:sz w:val="24"/>
          <w:szCs w:val="24"/>
        </w:rPr>
        <w:t>a particular quote caught my eye</w:t>
      </w:r>
      <w:r w:rsidR="00584BE1">
        <w:rPr>
          <w:rFonts w:ascii="Times New Roman" w:hAnsi="Times New Roman" w:cs="Times New Roman"/>
          <w:sz w:val="24"/>
          <w:szCs w:val="24"/>
        </w:rPr>
        <w:t>;</w:t>
      </w:r>
      <w:r w:rsidR="001D5AE7">
        <w:rPr>
          <w:rFonts w:ascii="Times New Roman" w:hAnsi="Times New Roman" w:cs="Times New Roman"/>
          <w:sz w:val="24"/>
          <w:szCs w:val="24"/>
        </w:rPr>
        <w:t xml:space="preserve"> it described racial groups interacting with each other</w:t>
      </w:r>
      <w:r w:rsidR="0075388D">
        <w:rPr>
          <w:rFonts w:ascii="Times New Roman" w:hAnsi="Times New Roman" w:cs="Times New Roman"/>
          <w:sz w:val="24"/>
          <w:szCs w:val="24"/>
        </w:rPr>
        <w:t>,</w:t>
      </w:r>
      <w:r w:rsidR="00584BE1">
        <w:rPr>
          <w:rFonts w:ascii="Times New Roman" w:hAnsi="Times New Roman" w:cs="Times New Roman"/>
          <w:sz w:val="24"/>
          <w:szCs w:val="24"/>
        </w:rPr>
        <w:t xml:space="preserve"> seeming to lean he</w:t>
      </w:r>
      <w:r w:rsidR="0075388D">
        <w:rPr>
          <w:rFonts w:ascii="Times New Roman" w:hAnsi="Times New Roman" w:cs="Times New Roman"/>
          <w:sz w:val="24"/>
          <w:szCs w:val="24"/>
        </w:rPr>
        <w:t>av</w:t>
      </w:r>
      <w:r w:rsidR="00584BE1">
        <w:rPr>
          <w:rFonts w:ascii="Times New Roman" w:hAnsi="Times New Roman" w:cs="Times New Roman"/>
          <w:sz w:val="24"/>
          <w:szCs w:val="24"/>
        </w:rPr>
        <w:t xml:space="preserve">ily on a “black and white </w:t>
      </w:r>
      <w:r w:rsidR="0075388D">
        <w:rPr>
          <w:rFonts w:ascii="Times New Roman" w:hAnsi="Times New Roman" w:cs="Times New Roman"/>
          <w:sz w:val="24"/>
          <w:szCs w:val="24"/>
        </w:rPr>
        <w:t>paradigm”,</w:t>
      </w:r>
      <w:r w:rsidR="002D2611">
        <w:rPr>
          <w:rFonts w:ascii="Times New Roman" w:hAnsi="Times New Roman" w:cs="Times New Roman"/>
          <w:sz w:val="24"/>
          <w:szCs w:val="24"/>
        </w:rPr>
        <w:t xml:space="preserve"> I almost took this in a literal sense, almost like what</w:t>
      </w:r>
      <w:r w:rsidR="00A7635B">
        <w:rPr>
          <w:rFonts w:ascii="Times New Roman" w:hAnsi="Times New Roman" w:cs="Times New Roman"/>
          <w:sz w:val="24"/>
          <w:szCs w:val="24"/>
        </w:rPr>
        <w:t xml:space="preserve"> is</w:t>
      </w:r>
      <w:r w:rsidR="002D2611">
        <w:rPr>
          <w:rFonts w:ascii="Times New Roman" w:hAnsi="Times New Roman" w:cs="Times New Roman"/>
          <w:sz w:val="24"/>
          <w:szCs w:val="24"/>
        </w:rPr>
        <w:t xml:space="preserve"> happening now, Black People vs White People, Rich vs Poor</w:t>
      </w:r>
      <w:r w:rsidR="004F2E29">
        <w:rPr>
          <w:rFonts w:ascii="Times New Roman" w:hAnsi="Times New Roman" w:cs="Times New Roman"/>
          <w:sz w:val="24"/>
          <w:szCs w:val="24"/>
        </w:rPr>
        <w:t xml:space="preserve"> the list could go on, did they intend that?</w:t>
      </w:r>
    </w:p>
    <w:p w14:paraId="2EABDA93" w14:textId="7D211801" w:rsidR="006B67B5" w:rsidRPr="006B67B5" w:rsidRDefault="007B2515" w:rsidP="006B6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topic </w:t>
      </w:r>
      <w:r w:rsidR="00745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C82779">
        <w:rPr>
          <w:rFonts w:ascii="Times New Roman" w:hAnsi="Times New Roman" w:cs="Times New Roman"/>
          <w:sz w:val="24"/>
          <w:szCs w:val="24"/>
        </w:rPr>
        <w:t xml:space="preserve"> the study section, </w:t>
      </w:r>
      <w:r w:rsidR="00AD5D34">
        <w:rPr>
          <w:rFonts w:ascii="Times New Roman" w:hAnsi="Times New Roman" w:cs="Times New Roman"/>
          <w:sz w:val="24"/>
          <w:szCs w:val="24"/>
        </w:rPr>
        <w:t>Dr. Marrow wanted to expand the horizons</w:t>
      </w:r>
      <w:r w:rsidR="007A4F93">
        <w:rPr>
          <w:rFonts w:ascii="Times New Roman" w:hAnsi="Times New Roman" w:cs="Times New Roman"/>
          <w:sz w:val="24"/>
          <w:szCs w:val="24"/>
        </w:rPr>
        <w:t xml:space="preserve"> of the </w:t>
      </w:r>
      <w:r w:rsidR="007C79E2">
        <w:rPr>
          <w:rFonts w:ascii="Times New Roman" w:hAnsi="Times New Roman" w:cs="Times New Roman"/>
          <w:sz w:val="24"/>
          <w:szCs w:val="24"/>
        </w:rPr>
        <w:t xml:space="preserve">multigroup contact, </w:t>
      </w:r>
      <w:r w:rsidR="004B4A7F">
        <w:rPr>
          <w:rFonts w:ascii="Times New Roman" w:hAnsi="Times New Roman" w:cs="Times New Roman"/>
          <w:sz w:val="24"/>
          <w:szCs w:val="24"/>
        </w:rPr>
        <w:t>and expan</w:t>
      </w:r>
      <w:r w:rsidR="001C4FDF">
        <w:rPr>
          <w:rFonts w:ascii="Times New Roman" w:hAnsi="Times New Roman" w:cs="Times New Roman"/>
          <w:sz w:val="24"/>
          <w:szCs w:val="24"/>
        </w:rPr>
        <w:t>d</w:t>
      </w:r>
      <w:r w:rsidR="004B4A7F">
        <w:rPr>
          <w:rFonts w:ascii="Times New Roman" w:hAnsi="Times New Roman" w:cs="Times New Roman"/>
          <w:sz w:val="24"/>
          <w:szCs w:val="24"/>
        </w:rPr>
        <w:t xml:space="preserve">ed from race and </w:t>
      </w:r>
      <w:r w:rsidR="000653E7">
        <w:rPr>
          <w:rFonts w:ascii="Times New Roman" w:hAnsi="Times New Roman" w:cs="Times New Roman"/>
          <w:sz w:val="24"/>
          <w:szCs w:val="24"/>
        </w:rPr>
        <w:t>socioeconomic status to</w:t>
      </w:r>
      <w:r w:rsidR="003D4EE9">
        <w:rPr>
          <w:rFonts w:ascii="Times New Roman" w:hAnsi="Times New Roman" w:cs="Times New Roman"/>
          <w:sz w:val="24"/>
          <w:szCs w:val="24"/>
        </w:rPr>
        <w:t xml:space="preserve"> </w:t>
      </w:r>
      <w:r w:rsidR="00333993">
        <w:rPr>
          <w:rFonts w:ascii="Times New Roman" w:hAnsi="Times New Roman" w:cs="Times New Roman"/>
          <w:sz w:val="24"/>
          <w:szCs w:val="24"/>
        </w:rPr>
        <w:t>accent, skin color</w:t>
      </w:r>
      <w:r w:rsidR="00745C39">
        <w:rPr>
          <w:rFonts w:ascii="Times New Roman" w:hAnsi="Times New Roman" w:cs="Times New Roman"/>
          <w:sz w:val="24"/>
          <w:szCs w:val="24"/>
        </w:rPr>
        <w:t>,</w:t>
      </w:r>
      <w:r w:rsidR="00333993">
        <w:rPr>
          <w:rFonts w:ascii="Times New Roman" w:hAnsi="Times New Roman" w:cs="Times New Roman"/>
          <w:sz w:val="24"/>
          <w:szCs w:val="24"/>
        </w:rPr>
        <w:t xml:space="preserve"> and citizenship status, and I realized that these could go hand </w:t>
      </w:r>
      <w:r w:rsidR="00745C39">
        <w:rPr>
          <w:rFonts w:ascii="Times New Roman" w:hAnsi="Times New Roman" w:cs="Times New Roman"/>
          <w:sz w:val="24"/>
          <w:szCs w:val="24"/>
        </w:rPr>
        <w:t>in</w:t>
      </w:r>
      <w:r w:rsidR="00333993">
        <w:rPr>
          <w:rFonts w:ascii="Times New Roman" w:hAnsi="Times New Roman" w:cs="Times New Roman"/>
          <w:sz w:val="24"/>
          <w:szCs w:val="24"/>
        </w:rPr>
        <w:t xml:space="preserve"> hand with the first two points, such as darker</w:t>
      </w:r>
      <w:r w:rsidR="00745C39">
        <w:rPr>
          <w:rFonts w:ascii="Times New Roman" w:hAnsi="Times New Roman" w:cs="Times New Roman"/>
          <w:sz w:val="24"/>
          <w:szCs w:val="24"/>
        </w:rPr>
        <w:t xml:space="preserve"> </w:t>
      </w:r>
      <w:r w:rsidR="00333993">
        <w:rPr>
          <w:rFonts w:ascii="Times New Roman" w:hAnsi="Times New Roman" w:cs="Times New Roman"/>
          <w:sz w:val="24"/>
          <w:szCs w:val="24"/>
        </w:rPr>
        <w:t>skinned people being less likely to be given job op</w:t>
      </w:r>
      <w:r w:rsidR="00745C39">
        <w:rPr>
          <w:rFonts w:ascii="Times New Roman" w:hAnsi="Times New Roman" w:cs="Times New Roman"/>
          <w:sz w:val="24"/>
          <w:szCs w:val="24"/>
        </w:rPr>
        <w:t xml:space="preserve">portunities </w:t>
      </w:r>
      <w:r w:rsidR="00333993">
        <w:rPr>
          <w:rFonts w:ascii="Times New Roman" w:hAnsi="Times New Roman" w:cs="Times New Roman"/>
          <w:sz w:val="24"/>
          <w:szCs w:val="24"/>
        </w:rPr>
        <w:t>and being stuck near the bottom of the socioeconomic la</w:t>
      </w:r>
      <w:r w:rsidR="00745C39">
        <w:rPr>
          <w:rFonts w:ascii="Times New Roman" w:hAnsi="Times New Roman" w:cs="Times New Roman"/>
          <w:sz w:val="24"/>
          <w:szCs w:val="24"/>
        </w:rPr>
        <w:t xml:space="preserve">dder, </w:t>
      </w:r>
      <w:r w:rsidR="00184F6A">
        <w:rPr>
          <w:rFonts w:ascii="Times New Roman" w:hAnsi="Times New Roman" w:cs="Times New Roman"/>
          <w:sz w:val="24"/>
          <w:szCs w:val="24"/>
        </w:rPr>
        <w:t>did they know that?</w:t>
      </w:r>
    </w:p>
    <w:p w14:paraId="5711A701" w14:textId="380A5B00" w:rsidR="00184F6A" w:rsidRDefault="006B42D8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how in the challenges and throughout the chapter, it consistently mentioned th</w:t>
      </w:r>
      <w:r w:rsidR="006E0A4B">
        <w:rPr>
          <w:rFonts w:ascii="Times New Roman" w:hAnsi="Times New Roman" w:cs="Times New Roman"/>
          <w:sz w:val="24"/>
          <w:szCs w:val="24"/>
        </w:rPr>
        <w:t>e struggles along the way,</w:t>
      </w:r>
      <w:r w:rsidR="00A7635B">
        <w:rPr>
          <w:rFonts w:ascii="Times New Roman" w:hAnsi="Times New Roman" w:cs="Times New Roman"/>
          <w:sz w:val="24"/>
          <w:szCs w:val="24"/>
        </w:rPr>
        <w:t xml:space="preserve"> one of the most prominent ones was a lack of communication, what other ways could a lack of communication be a hindrance?</w:t>
      </w:r>
    </w:p>
    <w:p w14:paraId="58AD1D68" w14:textId="1F0B68B2" w:rsidR="00D17B8E" w:rsidRPr="007F6B5E" w:rsidRDefault="00977B50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validity section, it mentions two things, internal validity</w:t>
      </w:r>
      <w:r w:rsidR="00245DC3">
        <w:rPr>
          <w:rFonts w:ascii="Times New Roman" w:hAnsi="Times New Roman" w:cs="Times New Roman"/>
          <w:sz w:val="24"/>
          <w:szCs w:val="24"/>
        </w:rPr>
        <w:t xml:space="preserve"> and external validity, </w:t>
      </w:r>
      <w:proofErr w:type="spellStart"/>
      <w:r w:rsidR="00245D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45DC3">
        <w:rPr>
          <w:rFonts w:ascii="Times New Roman" w:hAnsi="Times New Roman" w:cs="Times New Roman"/>
          <w:sz w:val="24"/>
          <w:szCs w:val="24"/>
        </w:rPr>
        <w:t xml:space="preserve"> with my limited understanding</w:t>
      </w:r>
      <w:r w:rsidR="00D961D7">
        <w:rPr>
          <w:rFonts w:ascii="Times New Roman" w:hAnsi="Times New Roman" w:cs="Times New Roman"/>
          <w:sz w:val="24"/>
          <w:szCs w:val="24"/>
        </w:rPr>
        <w:t xml:space="preserve">, I feel that external validity is regarding </w:t>
      </w:r>
      <w:r w:rsidR="00EC1911">
        <w:rPr>
          <w:rFonts w:ascii="Times New Roman" w:hAnsi="Times New Roman" w:cs="Times New Roman"/>
          <w:sz w:val="24"/>
          <w:szCs w:val="24"/>
        </w:rPr>
        <w:t>surface-</w:t>
      </w:r>
      <w:r w:rsidR="00D961D7">
        <w:rPr>
          <w:rFonts w:ascii="Times New Roman" w:hAnsi="Times New Roman" w:cs="Times New Roman"/>
          <w:sz w:val="24"/>
          <w:szCs w:val="24"/>
        </w:rPr>
        <w:t xml:space="preserve">level </w:t>
      </w:r>
      <w:r w:rsidR="00EC1911">
        <w:rPr>
          <w:rFonts w:ascii="Times New Roman" w:hAnsi="Times New Roman" w:cs="Times New Roman"/>
          <w:sz w:val="24"/>
          <w:szCs w:val="24"/>
        </w:rPr>
        <w:t>facts, such as making a project look pretty, internal validity is what gives a project a skeleton, structure, more deep facts. Was this definition close?</w:t>
      </w:r>
    </w:p>
    <w:sectPr w:rsidR="00D17B8E" w:rsidRPr="007F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F1BA0"/>
    <w:multiLevelType w:val="hybridMultilevel"/>
    <w:tmpl w:val="BE02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7"/>
    <w:rsid w:val="0005536F"/>
    <w:rsid w:val="000653E7"/>
    <w:rsid w:val="0006773D"/>
    <w:rsid w:val="000B2297"/>
    <w:rsid w:val="00157647"/>
    <w:rsid w:val="00184F6A"/>
    <w:rsid w:val="001C4FDF"/>
    <w:rsid w:val="001D5AE7"/>
    <w:rsid w:val="00243F55"/>
    <w:rsid w:val="00245DC3"/>
    <w:rsid w:val="002A3E06"/>
    <w:rsid w:val="002D2611"/>
    <w:rsid w:val="00333993"/>
    <w:rsid w:val="00354127"/>
    <w:rsid w:val="00370659"/>
    <w:rsid w:val="00381720"/>
    <w:rsid w:val="0039413E"/>
    <w:rsid w:val="003B5269"/>
    <w:rsid w:val="003D4EE9"/>
    <w:rsid w:val="00414389"/>
    <w:rsid w:val="004A1AC8"/>
    <w:rsid w:val="004A278D"/>
    <w:rsid w:val="004A67F0"/>
    <w:rsid w:val="004B4A7F"/>
    <w:rsid w:val="004C54DF"/>
    <w:rsid w:val="004F2E29"/>
    <w:rsid w:val="00584BE1"/>
    <w:rsid w:val="005B51A9"/>
    <w:rsid w:val="006138DD"/>
    <w:rsid w:val="006B42D8"/>
    <w:rsid w:val="006B67B5"/>
    <w:rsid w:val="006E0A4B"/>
    <w:rsid w:val="006E5EC8"/>
    <w:rsid w:val="00725095"/>
    <w:rsid w:val="00745C39"/>
    <w:rsid w:val="0075388D"/>
    <w:rsid w:val="007A4F93"/>
    <w:rsid w:val="007B2515"/>
    <w:rsid w:val="007C79E2"/>
    <w:rsid w:val="007F5248"/>
    <w:rsid w:val="007F6B5E"/>
    <w:rsid w:val="0084096E"/>
    <w:rsid w:val="008B0103"/>
    <w:rsid w:val="008B2938"/>
    <w:rsid w:val="008B5C91"/>
    <w:rsid w:val="008E4EBE"/>
    <w:rsid w:val="00977B50"/>
    <w:rsid w:val="009C661D"/>
    <w:rsid w:val="00A7635B"/>
    <w:rsid w:val="00AB01E9"/>
    <w:rsid w:val="00AB1E24"/>
    <w:rsid w:val="00AD5D34"/>
    <w:rsid w:val="00B7754B"/>
    <w:rsid w:val="00BB3903"/>
    <w:rsid w:val="00C32393"/>
    <w:rsid w:val="00C82779"/>
    <w:rsid w:val="00CA599B"/>
    <w:rsid w:val="00CC112C"/>
    <w:rsid w:val="00D17B8E"/>
    <w:rsid w:val="00D961D7"/>
    <w:rsid w:val="00DA4CFA"/>
    <w:rsid w:val="00DE6E49"/>
    <w:rsid w:val="00EC1911"/>
    <w:rsid w:val="00FC16D4"/>
    <w:rsid w:val="00FC47B5"/>
    <w:rsid w:val="00FC62C1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A2A1"/>
  <w15:chartTrackingRefBased/>
  <w15:docId w15:val="{97912F2C-3D5D-4298-988F-5C25AE8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fusaro</dc:creator>
  <cp:keywords/>
  <dc:description/>
  <cp:lastModifiedBy>Richerson, Justin</cp:lastModifiedBy>
  <cp:revision>35</cp:revision>
  <dcterms:created xsi:type="dcterms:W3CDTF">2025-01-22T01:51:00Z</dcterms:created>
  <dcterms:modified xsi:type="dcterms:W3CDTF">2025-02-10T01:12:00Z</dcterms:modified>
</cp:coreProperties>
</file>